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C6" w:rsidRDefault="00BC32B9" w:rsidP="00BC32B9">
      <w:pPr>
        <w:jc w:val="center"/>
        <w:rPr>
          <w:b/>
          <w:sz w:val="28"/>
          <w:szCs w:val="28"/>
        </w:rPr>
      </w:pPr>
      <w:r w:rsidRPr="00BC32B9">
        <w:rPr>
          <w:b/>
          <w:sz w:val="28"/>
          <w:szCs w:val="28"/>
        </w:rPr>
        <w:t>Skład Rady Int</w:t>
      </w:r>
      <w:r w:rsidR="00595BC0">
        <w:rPr>
          <w:b/>
          <w:sz w:val="28"/>
          <w:szCs w:val="28"/>
        </w:rPr>
        <w:t>eresariuszy ZSK maj 2021</w:t>
      </w:r>
    </w:p>
    <w:p w:rsidR="006776B9" w:rsidRDefault="006776B9" w:rsidP="006776B9"/>
    <w:p w:rsidR="006776B9" w:rsidRPr="006776B9" w:rsidRDefault="006776B9" w:rsidP="006776B9">
      <w:pPr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>Podstawa prawna:</w:t>
      </w:r>
    </w:p>
    <w:p w:rsidR="006776B9" w:rsidRPr="006776B9" w:rsidRDefault="006776B9" w:rsidP="006776B9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 xml:space="preserve">Ustawa z dnia 22 grudnia 2015 r. o Zintegrowanym Systemie Kwalifikacji </w:t>
      </w:r>
      <w:r>
        <w:rPr>
          <w:rFonts w:ascii="Arial" w:hAnsi="Arial" w:cs="Arial"/>
          <w:sz w:val="24"/>
          <w:szCs w:val="24"/>
        </w:rPr>
        <w:br/>
      </w:r>
      <w:r w:rsidRPr="006776B9">
        <w:rPr>
          <w:rFonts w:ascii="Arial" w:hAnsi="Arial" w:cs="Arial"/>
          <w:sz w:val="24"/>
          <w:szCs w:val="24"/>
        </w:rPr>
        <w:t>(Dz. U. z 2020 r. poz. 226)</w:t>
      </w:r>
    </w:p>
    <w:p w:rsidR="00540BCE" w:rsidRDefault="006776B9" w:rsidP="00540BCE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 xml:space="preserve">Zarządzenie nr 36 Ministra Edukacji Narodowej z dnia 19 września 2018 r. </w:t>
      </w:r>
      <w:r w:rsidR="003C5E2A">
        <w:rPr>
          <w:rFonts w:ascii="Arial" w:hAnsi="Arial" w:cs="Arial"/>
          <w:sz w:val="24"/>
          <w:szCs w:val="24"/>
        </w:rPr>
        <w:br/>
      </w:r>
      <w:hyperlink r:id="rId7" w:tooltip="ZARZĄDZENIE NR 36 MINISTRA EDUKACJI NARODOWEJ z dnia 19 września 2018 r. w sprawie powołania członków Rady Interesariuszy Zintegrowanego Systemu Kwalifikacji na kadencję w latach 2018–2022" w:history="1">
        <w:r w:rsidRPr="006776B9">
          <w:rPr>
            <w:rStyle w:val="Hipercze"/>
            <w:rFonts w:ascii="Arial" w:hAnsi="Arial" w:cs="Arial"/>
            <w:sz w:val="24"/>
            <w:szCs w:val="24"/>
          </w:rPr>
          <w:t>w sprawie powołania członków Rady Interesariuszy Zintegrowanego Systemu Kwalifikacji na kadencję w latach 2018–2022</w:t>
        </w:r>
      </w:hyperlink>
      <w:r w:rsidRPr="006776B9">
        <w:rPr>
          <w:rFonts w:ascii="Arial" w:hAnsi="Arial" w:cs="Arial"/>
          <w:sz w:val="24"/>
          <w:szCs w:val="24"/>
        </w:rPr>
        <w:t xml:space="preserve"> (z późn. zm.) </w:t>
      </w:r>
    </w:p>
    <w:p w:rsidR="00540BCE" w:rsidRDefault="006776B9" w:rsidP="00540BCE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40BCE">
        <w:rPr>
          <w:rFonts w:ascii="Arial" w:hAnsi="Arial" w:cs="Arial"/>
          <w:sz w:val="24"/>
          <w:szCs w:val="24"/>
        </w:rPr>
        <w:t xml:space="preserve">Zarządzenie nr 24 Ministra Edukacji Narodowej </w:t>
      </w:r>
      <w:r w:rsidR="00540BCE" w:rsidRPr="00540BCE">
        <w:rPr>
          <w:rFonts w:ascii="Arial" w:hAnsi="Arial" w:cs="Arial"/>
          <w:sz w:val="24"/>
          <w:szCs w:val="24"/>
        </w:rPr>
        <w:t>z dnia 6 sierpnia 2020 r.</w:t>
      </w:r>
      <w:r w:rsidR="00540BCE">
        <w:rPr>
          <w:rFonts w:ascii="Arial" w:hAnsi="Arial" w:cs="Arial"/>
          <w:sz w:val="24"/>
          <w:szCs w:val="24"/>
        </w:rPr>
        <w:t xml:space="preserve"> </w:t>
      </w:r>
      <w:r w:rsidR="003C5E2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C5E2A">
        <w:rPr>
          <w:rFonts w:ascii="Arial" w:hAnsi="Arial" w:cs="Arial"/>
          <w:sz w:val="24"/>
          <w:szCs w:val="24"/>
        </w:rPr>
        <w:fldChar w:fldCharType="begin"/>
      </w:r>
      <w:r w:rsidR="003C5E2A">
        <w:rPr>
          <w:rFonts w:ascii="Arial" w:hAnsi="Arial" w:cs="Arial"/>
          <w:sz w:val="24"/>
          <w:szCs w:val="24"/>
        </w:rPr>
        <w:instrText xml:space="preserve"> HYPERLINK "https://www.infor.pl/akt-prawny/U21.2020.015.0000024,zarzadzenie-nr-24-ministra-edukacji-narodowej-w-sprawie-powolania-czlonkow-rady-interesariuszy-zintegrowanego-systemu-kwalifikacji-na-kadencje-w-latach-20202024.html" </w:instrText>
      </w:r>
      <w:r w:rsidR="003C5E2A">
        <w:rPr>
          <w:rFonts w:ascii="Arial" w:hAnsi="Arial" w:cs="Arial"/>
          <w:sz w:val="24"/>
          <w:szCs w:val="24"/>
        </w:rPr>
      </w:r>
      <w:r w:rsidR="003C5E2A">
        <w:rPr>
          <w:rFonts w:ascii="Arial" w:hAnsi="Arial" w:cs="Arial"/>
          <w:sz w:val="24"/>
          <w:szCs w:val="24"/>
        </w:rPr>
        <w:fldChar w:fldCharType="separate"/>
      </w:r>
      <w:r w:rsidR="00540BCE" w:rsidRPr="003C5E2A">
        <w:rPr>
          <w:rStyle w:val="Hipercze"/>
          <w:rFonts w:ascii="Arial" w:hAnsi="Arial" w:cs="Arial"/>
          <w:sz w:val="24"/>
          <w:szCs w:val="24"/>
        </w:rPr>
        <w:t xml:space="preserve">w sprawie powołania członków Rady Interesariuszy Zintegrowanego Systemu Kwalifikacji na kadencję w latach 2020-2024 </w:t>
      </w:r>
      <w:r w:rsidR="00540BCE" w:rsidRPr="003C5E2A">
        <w:rPr>
          <w:rFonts w:ascii="Arial" w:hAnsi="Arial" w:cs="Arial"/>
          <w:sz w:val="24"/>
          <w:szCs w:val="24"/>
        </w:rPr>
        <w:t>(z późń. zm.)</w:t>
      </w:r>
      <w:r w:rsidR="003C5E2A">
        <w:rPr>
          <w:rFonts w:ascii="Arial" w:hAnsi="Arial" w:cs="Arial"/>
          <w:sz w:val="24"/>
          <w:szCs w:val="24"/>
        </w:rPr>
        <w:fldChar w:fldCharType="end"/>
      </w:r>
    </w:p>
    <w:p w:rsidR="00540BCE" w:rsidRPr="00540BCE" w:rsidRDefault="00540BCE" w:rsidP="00540BCE">
      <w:pPr>
        <w:pStyle w:val="Akapitzlist"/>
        <w:spacing w:before="240" w:line="257" w:lineRule="auto"/>
        <w:ind w:left="76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703"/>
        <w:gridCol w:w="2023"/>
        <w:gridCol w:w="1249"/>
        <w:gridCol w:w="2539"/>
      </w:tblGrid>
      <w:tr w:rsidR="00A64DFD" w:rsidRPr="00BC32B9" w:rsidTr="003E241C">
        <w:tc>
          <w:tcPr>
            <w:tcW w:w="553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Lp.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Instytucja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Imię i nazwisko reprezentanta w RI ZSK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Kadencja</w:t>
            </w:r>
          </w:p>
        </w:tc>
        <w:tc>
          <w:tcPr>
            <w:tcW w:w="253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A64DFD" w:rsidRPr="005A0674" w:rsidRDefault="00A64DFD" w:rsidP="00E15589"/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Centralna Komisja Egzaminacyjna</w:t>
            </w:r>
          </w:p>
        </w:tc>
        <w:tc>
          <w:tcPr>
            <w:tcW w:w="2023" w:type="dxa"/>
          </w:tcPr>
          <w:p w:rsidR="00A64DFD" w:rsidRPr="00BC32B9" w:rsidRDefault="00A64DFD" w:rsidP="00E15589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Horacy Dębowski</w:t>
            </w:r>
          </w:p>
        </w:tc>
        <w:tc>
          <w:tcPr>
            <w:tcW w:w="1249" w:type="dxa"/>
          </w:tcPr>
          <w:p w:rsidR="00A64DFD" w:rsidRPr="00BC32B9" w:rsidRDefault="00A64DFD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</w:tcPr>
          <w:p w:rsidR="00A64DFD" w:rsidRPr="005A0674" w:rsidRDefault="00A64DFD" w:rsidP="00E15589">
            <w:pPr>
              <w:jc w:val="center"/>
            </w:pPr>
            <w:r w:rsidRPr="005A0674">
              <w:t>Przewodniczący Rady</w:t>
            </w: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2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Pr="00BC32B9">
              <w:rPr>
                <w:sz w:val="28"/>
                <w:szCs w:val="28"/>
              </w:rPr>
              <w:t>Marcin Smolik</w:t>
            </w:r>
          </w:p>
        </w:tc>
        <w:tc>
          <w:tcPr>
            <w:tcW w:w="1249" w:type="dxa"/>
          </w:tcPr>
          <w:p w:rsidR="00A64DFD" w:rsidRDefault="00A64DFD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bottom w:val="nil"/>
              <w:right w:val="nil"/>
            </w:tcBorders>
          </w:tcPr>
          <w:p w:rsidR="00A64DFD" w:rsidRPr="005A0674" w:rsidRDefault="00A64DFD" w:rsidP="00E15589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Federacja Przedsiębiorców Polskich</w:t>
            </w:r>
          </w:p>
        </w:tc>
        <w:tc>
          <w:tcPr>
            <w:tcW w:w="2023" w:type="dxa"/>
          </w:tcPr>
          <w:p w:rsidR="00A64DFD" w:rsidRPr="00BC32B9" w:rsidRDefault="005A06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</w:t>
            </w:r>
            <w:r w:rsidR="00A64DFD">
              <w:rPr>
                <w:sz w:val="28"/>
                <w:szCs w:val="28"/>
              </w:rPr>
              <w:t>Grażyna Spytek-Bandurska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Sergot-Kowalska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Forum Związków Zawodowych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Tadeusz Pisarek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Sławomir Wittkowicz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Komisja Wspólna Rządu i Samorządu Terytorialnego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Mariusz Banach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Marek Wójcik</w:t>
            </w:r>
          </w:p>
        </w:tc>
        <w:tc>
          <w:tcPr>
            <w:tcW w:w="1249" w:type="dxa"/>
          </w:tcPr>
          <w:p w:rsidR="00A64DFD" w:rsidRDefault="00A64DFD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Bernadeta Wąsik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Paweł Wnukowski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Konfederacja Lewiatan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Wojciech Szczepański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Małgorzata Lelińska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Akademickich Szkół Polskich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</w:t>
            </w:r>
            <w:r w:rsidRPr="00BC32B9">
              <w:rPr>
                <w:sz w:val="28"/>
                <w:szCs w:val="28"/>
              </w:rPr>
              <w:t xml:space="preserve"> </w:t>
            </w:r>
            <w:r w:rsidR="00540BCE">
              <w:rPr>
                <w:sz w:val="28"/>
                <w:szCs w:val="28"/>
              </w:rPr>
              <w:br/>
            </w:r>
            <w:r w:rsidRPr="00BC32B9">
              <w:rPr>
                <w:sz w:val="28"/>
                <w:szCs w:val="28"/>
              </w:rPr>
              <w:t>Ewa Chmielecka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prof. dr hab. Stefan Kwiatkowski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Publicznych Uczelni Zawodowych</w:t>
            </w:r>
          </w:p>
        </w:tc>
        <w:tc>
          <w:tcPr>
            <w:tcW w:w="2023" w:type="dxa"/>
          </w:tcPr>
          <w:p w:rsidR="00A64DFD" w:rsidRPr="00BC32B9" w:rsidRDefault="00A40C2C" w:rsidP="00A40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hab. inż. </w:t>
            </w:r>
            <w:r w:rsidR="00A64DFD" w:rsidRPr="00BC32B9">
              <w:rPr>
                <w:sz w:val="28"/>
                <w:szCs w:val="28"/>
              </w:rPr>
              <w:t>Zbigniew Walczyk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</w:tcPr>
          <w:p w:rsidR="00A64DFD" w:rsidRPr="005A0674" w:rsidRDefault="00A64DFD" w:rsidP="005E4DBA">
            <w:pPr>
              <w:jc w:val="center"/>
            </w:pPr>
            <w:r w:rsidRPr="005A0674">
              <w:t>Wiceprzewodniczący</w:t>
            </w: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dr Robert Musiałkiewicz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Zawodowych Szkół Polskich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dr hab. inż. Zenon Gniazdowski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dr </w:t>
            </w:r>
            <w:r w:rsidR="00540BCE">
              <w:rPr>
                <w:sz w:val="28"/>
                <w:szCs w:val="28"/>
              </w:rPr>
              <w:br/>
            </w:r>
            <w:r w:rsidRPr="00BC32B9">
              <w:rPr>
                <w:sz w:val="28"/>
                <w:szCs w:val="28"/>
              </w:rPr>
              <w:t>Ewa Strupińska-Thor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Krajowa Izba Gospodarcza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Andrzej Piłat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Marek Bielski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Ogólnopolskie Porozumienie Związków Zawodowych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Ewa Konikowska-Kruk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Jakub Kus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64DFD" w:rsidRPr="005A0674" w:rsidRDefault="00A64DFD" w:rsidP="005E4DBA">
            <w:pPr>
              <w:jc w:val="center"/>
            </w:pPr>
            <w:r w:rsidRPr="005A0674">
              <w:t>Wiceprzewodniczący</w:t>
            </w: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29380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Ministerstwo Edukacji </w:t>
            </w:r>
            <w:r w:rsidR="0029380A">
              <w:rPr>
                <w:sz w:val="28"/>
                <w:szCs w:val="28"/>
              </w:rPr>
              <w:t xml:space="preserve">i </w:t>
            </w:r>
            <w:r w:rsidRPr="00BC32B9">
              <w:rPr>
                <w:sz w:val="28"/>
                <w:szCs w:val="28"/>
              </w:rPr>
              <w:t>Na</w:t>
            </w:r>
            <w:r w:rsidR="0029380A">
              <w:rPr>
                <w:sz w:val="28"/>
                <w:szCs w:val="28"/>
              </w:rPr>
              <w:t>uki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Maciej Lasota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64DFD" w:rsidRPr="005A0674" w:rsidRDefault="00A64DFD" w:rsidP="005E4DBA">
            <w:pPr>
              <w:jc w:val="center"/>
            </w:pPr>
            <w:r w:rsidRPr="005A0674">
              <w:t>Wiceprzewodniczący</w:t>
            </w: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Bartosiak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NSZZ Solidarność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Roman Laskowski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Zbigniew Świerczek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Pracodawcy RP</w:t>
            </w:r>
          </w:p>
        </w:tc>
        <w:tc>
          <w:tcPr>
            <w:tcW w:w="2023" w:type="dxa"/>
          </w:tcPr>
          <w:p w:rsidR="00A64DFD" w:rsidRPr="00BC32B9" w:rsidRDefault="0029380A" w:rsidP="0029380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Patrycja Kosińska 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29380A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29380A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Olga Scott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03" w:type="dxa"/>
            <w:vAlign w:val="center"/>
          </w:tcPr>
          <w:p w:rsidR="00A64DFD" w:rsidRPr="00BC32B9" w:rsidRDefault="003E241C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ds. Kompetencji S</w:t>
            </w:r>
            <w:r w:rsidR="00A64DFD" w:rsidRPr="00BC32B9">
              <w:rPr>
                <w:sz w:val="28"/>
                <w:szCs w:val="28"/>
              </w:rPr>
              <w:t>ektora Usług Rozwojowych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Piotr Piasecki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Pr="00BC32B9" w:rsidRDefault="00A64DFD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64DFD" w:rsidRPr="005A0674" w:rsidRDefault="00A64DFD" w:rsidP="005E4DBA">
            <w:pPr>
              <w:jc w:val="center"/>
            </w:pPr>
            <w:r w:rsidRPr="005A0674">
              <w:t>Wiceprzewodniczący</w:t>
            </w: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Pracodawców BCC</w:t>
            </w:r>
          </w:p>
        </w:tc>
        <w:tc>
          <w:tcPr>
            <w:tcW w:w="2023" w:type="dxa"/>
          </w:tcPr>
          <w:p w:rsidR="00A64DFD" w:rsidRPr="00BC32B9" w:rsidRDefault="005A06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29380A">
              <w:rPr>
                <w:sz w:val="28"/>
                <w:szCs w:val="28"/>
              </w:rPr>
              <w:t>Barbara Sypniewska</w:t>
            </w:r>
            <w:r w:rsidR="0029380A" w:rsidRPr="00BC3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29380A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Katarzyna Lorenc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29380A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2020-2024 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Przedsiębiorców i Pracodawców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Kamila Brzost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Agnieszka Szpara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64DFD">
              <w:rPr>
                <w:sz w:val="28"/>
                <w:szCs w:val="28"/>
              </w:rPr>
              <w:t>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Rzemiosła Polskiego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Grażyna Dębicka-Ozorkiewicz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Jolanta Kosakowska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Pr="00BC32B9" w:rsidRDefault="0029380A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2020-2024 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64DFD" w:rsidRPr="005A0674" w:rsidRDefault="005A33D3" w:rsidP="005E4DBA">
            <w:pPr>
              <w:jc w:val="center"/>
            </w:pPr>
            <w:r>
              <w:t>Wiceprzewodnicząca</w:t>
            </w: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03" w:type="dxa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Zakładów Doskonalenia Zawodowego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Rafał Górecki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380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-20</w:t>
            </w:r>
            <w:r w:rsidR="0029380A">
              <w:rPr>
                <w:sz w:val="28"/>
                <w:szCs w:val="28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</w:tbl>
    <w:p w:rsidR="001314E4" w:rsidRDefault="001314E4" w:rsidP="00936FC6"/>
    <w:sectPr w:rsidR="0013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1D" w:rsidRDefault="006E3A1D" w:rsidP="00BC32B9">
      <w:pPr>
        <w:spacing w:after="0" w:line="240" w:lineRule="auto"/>
      </w:pPr>
      <w:r>
        <w:separator/>
      </w:r>
    </w:p>
  </w:endnote>
  <w:endnote w:type="continuationSeparator" w:id="0">
    <w:p w:rsidR="006E3A1D" w:rsidRDefault="006E3A1D" w:rsidP="00B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1D" w:rsidRDefault="006E3A1D" w:rsidP="00BC32B9">
      <w:pPr>
        <w:spacing w:after="0" w:line="240" w:lineRule="auto"/>
      </w:pPr>
      <w:r>
        <w:separator/>
      </w:r>
    </w:p>
  </w:footnote>
  <w:footnote w:type="continuationSeparator" w:id="0">
    <w:p w:rsidR="006E3A1D" w:rsidRDefault="006E3A1D" w:rsidP="00BC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2A99"/>
    <w:multiLevelType w:val="hybridMultilevel"/>
    <w:tmpl w:val="C05ADF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D"/>
    <w:rsid w:val="001314E4"/>
    <w:rsid w:val="0029380A"/>
    <w:rsid w:val="003C5E2A"/>
    <w:rsid w:val="003E241C"/>
    <w:rsid w:val="00454503"/>
    <w:rsid w:val="00540BCE"/>
    <w:rsid w:val="00595BC0"/>
    <w:rsid w:val="005A0674"/>
    <w:rsid w:val="005A33D3"/>
    <w:rsid w:val="005A523D"/>
    <w:rsid w:val="005E4DBA"/>
    <w:rsid w:val="006776B9"/>
    <w:rsid w:val="006E3A1D"/>
    <w:rsid w:val="00936FC6"/>
    <w:rsid w:val="00A40C2C"/>
    <w:rsid w:val="00A64DFD"/>
    <w:rsid w:val="00AC5EF5"/>
    <w:rsid w:val="00AC6D31"/>
    <w:rsid w:val="00BC32B9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3094"/>
  <w15:chartTrackingRefBased/>
  <w15:docId w15:val="{676878FF-D305-4D90-83E9-A3A9417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B9"/>
  </w:style>
  <w:style w:type="paragraph" w:styleId="Stopka">
    <w:name w:val="footer"/>
    <w:basedOn w:val="Normalny"/>
    <w:link w:val="StopkaZnak"/>
    <w:uiPriority w:val="99"/>
    <w:unhideWhenUsed/>
    <w:rsid w:val="00B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B9"/>
  </w:style>
  <w:style w:type="character" w:styleId="Hipercze">
    <w:name w:val="Hyperlink"/>
    <w:basedOn w:val="Domylnaczcionkaakapitu"/>
    <w:uiPriority w:val="99"/>
    <w:unhideWhenUsed/>
    <w:rsid w:val="006776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6B9"/>
    <w:pPr>
      <w:spacing w:line="25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76B9"/>
    <w:rPr>
      <w:color w:val="954F72" w:themeColor="followedHyperlink"/>
      <w:u w:val="single"/>
    </w:rPr>
  </w:style>
  <w:style w:type="paragraph" w:customStyle="1" w:styleId="dtn">
    <w:name w:val="dtn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r.pl/akt-prawny/U21.2018.006.0000028,zarzadzenie-nr-36-ministra-edukacji-narodowej-w-sprawie-powolania-czlonkow-rady-interesariuszy-zintegrowanego-systemu-kwalifikacji-na-kadencje-w-latach-2018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Aleksandra</dc:creator>
  <cp:keywords/>
  <dc:description/>
  <cp:lastModifiedBy>Jackiewicz Aleksandra</cp:lastModifiedBy>
  <cp:revision>4</cp:revision>
  <dcterms:created xsi:type="dcterms:W3CDTF">2021-05-17T10:19:00Z</dcterms:created>
  <dcterms:modified xsi:type="dcterms:W3CDTF">2021-05-17T10:39:00Z</dcterms:modified>
</cp:coreProperties>
</file>